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7D" w:rsidRDefault="005B3F7D" w:rsidP="005B3F7D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 1</w:t>
      </w:r>
    </w:p>
    <w:p w:rsidR="005B3F7D" w:rsidRDefault="005B3F7D" w:rsidP="005B3F7D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постановлению администрации</w:t>
      </w:r>
    </w:p>
    <w:p w:rsidR="005B3F7D" w:rsidRDefault="005B3F7D" w:rsidP="005B3F7D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Ступинского муниципального района</w:t>
      </w:r>
    </w:p>
    <w:p w:rsidR="005B3F7D" w:rsidRDefault="005B3F7D" w:rsidP="005B3F7D">
      <w:pPr>
        <w:ind w:left="10206"/>
        <w:rPr>
          <w:rFonts w:ascii="Arial" w:hAnsi="Arial" w:cs="Arial"/>
          <w:sz w:val="22"/>
          <w:szCs w:val="22"/>
        </w:rPr>
      </w:pPr>
    </w:p>
    <w:p w:rsidR="005B3F7D" w:rsidRDefault="005B3F7D" w:rsidP="005B3F7D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«</w:t>
      </w:r>
      <w:r w:rsidR="00DE7159">
        <w:rPr>
          <w:rFonts w:ascii="Arial" w:hAnsi="Arial" w:cs="Arial"/>
          <w:sz w:val="22"/>
          <w:szCs w:val="22"/>
        </w:rPr>
        <w:t xml:space="preserve"> </w:t>
      </w:r>
      <w:r w:rsidR="00DE7159">
        <w:rPr>
          <w:rFonts w:ascii="Arial" w:hAnsi="Arial" w:cs="Arial"/>
          <w:sz w:val="22"/>
          <w:szCs w:val="22"/>
          <w:u w:val="single"/>
        </w:rPr>
        <w:t xml:space="preserve">29 </w:t>
      </w:r>
      <w:r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hAnsi="Arial" w:cs="Arial"/>
          <w:sz w:val="22"/>
          <w:szCs w:val="22"/>
          <w:u w:val="single"/>
        </w:rPr>
        <w:t>_____</w:t>
      </w:r>
      <w:r w:rsidR="00DE7159">
        <w:rPr>
          <w:rFonts w:ascii="Arial" w:hAnsi="Arial" w:cs="Arial"/>
          <w:sz w:val="22"/>
          <w:szCs w:val="22"/>
          <w:u w:val="single"/>
        </w:rPr>
        <w:t>12</w:t>
      </w:r>
      <w:r>
        <w:rPr>
          <w:rFonts w:ascii="Arial" w:hAnsi="Arial" w:cs="Arial"/>
          <w:sz w:val="22"/>
          <w:szCs w:val="22"/>
          <w:u w:val="single"/>
        </w:rPr>
        <w:t>______</w:t>
      </w:r>
      <w:r>
        <w:rPr>
          <w:rFonts w:ascii="Arial" w:hAnsi="Arial" w:cs="Arial"/>
          <w:sz w:val="22"/>
          <w:szCs w:val="22"/>
        </w:rPr>
        <w:t xml:space="preserve">2016 г. № </w:t>
      </w:r>
      <w:r w:rsidR="00DE7159">
        <w:rPr>
          <w:rFonts w:ascii="Arial" w:hAnsi="Arial" w:cs="Arial"/>
          <w:sz w:val="22"/>
          <w:szCs w:val="22"/>
          <w:u w:val="single"/>
        </w:rPr>
        <w:t>6881-п</w:t>
      </w:r>
    </w:p>
    <w:p w:rsidR="005B3F7D" w:rsidRDefault="005B3F7D" w:rsidP="005B3F7D">
      <w:pPr>
        <w:ind w:left="6096"/>
        <w:rPr>
          <w:rFonts w:ascii="Arial" w:hAnsi="Arial" w:cs="Arial"/>
        </w:rPr>
      </w:pPr>
    </w:p>
    <w:p w:rsidR="005B3F7D" w:rsidRDefault="005B3F7D" w:rsidP="00E4366F">
      <w:pPr>
        <w:ind w:left="6096"/>
        <w:rPr>
          <w:rFonts w:ascii="Arial" w:hAnsi="Arial" w:cs="Arial"/>
        </w:rPr>
      </w:pPr>
    </w:p>
    <w:p w:rsidR="00E4366F" w:rsidRPr="00D25D21" w:rsidRDefault="00E4366F" w:rsidP="00E4366F">
      <w:pPr>
        <w:ind w:left="6096"/>
        <w:rPr>
          <w:rFonts w:ascii="Arial" w:hAnsi="Arial" w:cs="Arial"/>
        </w:rPr>
      </w:pPr>
      <w:r w:rsidRPr="00D25D21">
        <w:rPr>
          <w:rFonts w:ascii="Arial" w:hAnsi="Arial" w:cs="Arial"/>
        </w:rPr>
        <w:t>Приложение №1</w:t>
      </w:r>
    </w:p>
    <w:p w:rsidR="00E4366F" w:rsidRDefault="00E4366F" w:rsidP="00E4366F">
      <w:pPr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 xml:space="preserve">к муниципальной  программе </w:t>
      </w:r>
    </w:p>
    <w:p w:rsidR="00E4366F" w:rsidRDefault="00E4366F" w:rsidP="00E4366F">
      <w:pPr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>"Развитие и функционирование дорожно-транспортного комплекса и связи</w:t>
      </w:r>
    </w:p>
    <w:p w:rsidR="00E4366F" w:rsidRPr="00511D39" w:rsidRDefault="00E4366F" w:rsidP="00E4366F">
      <w:pPr>
        <w:tabs>
          <w:tab w:val="left" w:pos="8222"/>
        </w:tabs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>на территории Ступинского муниципального района на 2014-2018 годы»</w:t>
      </w:r>
      <w:r>
        <w:rPr>
          <w:rFonts w:ascii="Arial" w:hAnsi="Arial" w:cs="Arial"/>
        </w:rPr>
        <w:t>.</w:t>
      </w:r>
    </w:p>
    <w:p w:rsidR="00E4366F" w:rsidRDefault="00E4366F" w:rsidP="00E4366F">
      <w:pPr>
        <w:rPr>
          <w:rFonts w:ascii="Arial" w:hAnsi="Arial" w:cs="Arial"/>
          <w:b/>
        </w:rPr>
      </w:pPr>
    </w:p>
    <w:p w:rsidR="00E4366F" w:rsidRDefault="00E4366F" w:rsidP="00E4366F">
      <w:pPr>
        <w:jc w:val="center"/>
        <w:rPr>
          <w:rFonts w:ascii="Arial" w:hAnsi="Arial" w:cs="Arial"/>
          <w:b/>
        </w:rPr>
      </w:pPr>
      <w:r w:rsidRPr="00713136">
        <w:rPr>
          <w:rFonts w:ascii="Arial" w:hAnsi="Arial" w:cs="Arial"/>
          <w:b/>
        </w:rPr>
        <w:t xml:space="preserve">Ожидаемые результаты реализации </w:t>
      </w:r>
      <w:r>
        <w:rPr>
          <w:rFonts w:ascii="Arial" w:hAnsi="Arial" w:cs="Arial"/>
          <w:b/>
        </w:rPr>
        <w:t>Программы</w:t>
      </w:r>
    </w:p>
    <w:p w:rsidR="00E4366F" w:rsidRDefault="00E4366F" w:rsidP="00E4366F">
      <w:pPr>
        <w:rPr>
          <w:rFonts w:ascii="Arial" w:hAnsi="Arial" w:cs="Arial"/>
          <w:color w:val="FF0000"/>
        </w:rPr>
      </w:pPr>
    </w:p>
    <w:tbl>
      <w:tblPr>
        <w:tblW w:w="5369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15"/>
        <w:gridCol w:w="1988"/>
        <w:gridCol w:w="1413"/>
        <w:gridCol w:w="1286"/>
        <w:gridCol w:w="3255"/>
        <w:gridCol w:w="6"/>
        <w:gridCol w:w="988"/>
        <w:gridCol w:w="1207"/>
        <w:gridCol w:w="60"/>
        <w:gridCol w:w="934"/>
        <w:gridCol w:w="57"/>
        <w:gridCol w:w="937"/>
        <w:gridCol w:w="57"/>
        <w:gridCol w:w="940"/>
        <w:gridCol w:w="54"/>
        <w:gridCol w:w="940"/>
        <w:gridCol w:w="51"/>
        <w:gridCol w:w="915"/>
        <w:gridCol w:w="76"/>
      </w:tblGrid>
      <w:tr w:rsidR="002B494C" w:rsidRPr="00CE2A94" w:rsidTr="009D68B7">
        <w:trPr>
          <w:gridAfter w:val="1"/>
          <w:wAfter w:w="24" w:type="pct"/>
          <w:trHeight w:val="236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EC5486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EC5486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C5486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EC5486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>(2013 год)</w:t>
            </w:r>
          </w:p>
        </w:tc>
        <w:tc>
          <w:tcPr>
            <w:tcW w:w="15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2B494C" w:rsidRPr="00CE2A94" w:rsidTr="008B60A6">
        <w:trPr>
          <w:gridAfter w:val="1"/>
          <w:wAfter w:w="24" w:type="pct"/>
          <w:trHeight w:val="25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firstLine="0"/>
              <w:rPr>
                <w:sz w:val="16"/>
                <w:szCs w:val="16"/>
              </w:rPr>
            </w:pPr>
            <w:r w:rsidRPr="00EC5486">
              <w:rPr>
                <w:sz w:val="16"/>
                <w:szCs w:val="16"/>
              </w:rPr>
              <w:t>Бюджет Ступинского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  <w:r w:rsidRPr="00EC5486">
              <w:rPr>
                <w:sz w:val="16"/>
                <w:szCs w:val="16"/>
              </w:rPr>
              <w:t>Другие источники</w:t>
            </w: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</w:rPr>
            </w:pPr>
            <w:r w:rsidRPr="00EC5486"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B494C" w:rsidRPr="00CE2A94" w:rsidTr="008B60A6">
        <w:trPr>
          <w:gridAfter w:val="1"/>
          <w:wAfter w:w="24" w:type="pct"/>
          <w:trHeight w:val="18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D793A" w:rsidRPr="00CE2A94" w:rsidTr="008B60A6">
        <w:trPr>
          <w:gridAfter w:val="1"/>
          <w:wAfter w:w="24" w:type="pct"/>
          <w:trHeight w:val="1239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793A" w:rsidRPr="00F56290" w:rsidRDefault="008D793A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5629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Pr="00F56290" w:rsidRDefault="008D793A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8B388C">
              <w:rPr>
                <w:rFonts w:ascii="Arial" w:hAnsi="Arial" w:cs="Arial"/>
                <w:sz w:val="22"/>
                <w:szCs w:val="22"/>
              </w:rPr>
              <w:t xml:space="preserve">Содержание и ремонт, автомобильных дорог местного значения </w:t>
            </w:r>
            <w:r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Pr="008B388C">
              <w:rPr>
                <w:rFonts w:ascii="Arial" w:hAnsi="Arial" w:cs="Arial"/>
                <w:sz w:val="22"/>
                <w:szCs w:val="22"/>
              </w:rPr>
              <w:t>Ступинского муниципального района.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Default="00FD4C0E" w:rsidP="000974EA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294 013,0</w:t>
            </w:r>
          </w:p>
          <w:p w:rsidR="00FD4C0E" w:rsidRPr="00231FC0" w:rsidRDefault="00FD4C0E" w:rsidP="000974EA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Pr="00231FC0" w:rsidRDefault="008D793A" w:rsidP="000974EA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4C0E">
              <w:rPr>
                <w:sz w:val="22"/>
                <w:szCs w:val="22"/>
              </w:rPr>
              <w:t>19 970,1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3A" w:rsidRPr="006C6F5E" w:rsidRDefault="008D793A" w:rsidP="009D68B7">
            <w:pPr>
              <w:pStyle w:val="ConsPlusNormal"/>
              <w:suppressAutoHyphens/>
              <w:ind w:left="-73" w:firstLine="0"/>
              <w:jc w:val="both"/>
            </w:pPr>
            <w:r w:rsidRPr="006C6F5E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7A4827">
              <w:rPr>
                <w:rFonts w:ascii="Arial" w:hAnsi="Arial" w:cs="Arial"/>
                <w:sz w:val="20"/>
                <w:szCs w:val="20"/>
              </w:rPr>
              <w:t>Увеличение площади поверхности автомобильных дорог и искусственных сооружений на них, приведенных в нормативное состояние.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</w:rPr>
              <w:t>м</w:t>
            </w:r>
            <w:proofErr w:type="gramStart"/>
            <w:r w:rsidRPr="007A4827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482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175369</w:t>
            </w:r>
            <w:r w:rsidRPr="007A4827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7012">
              <w:rPr>
                <w:rFonts w:ascii="Arial" w:hAnsi="Arial" w:cs="Arial"/>
                <w:sz w:val="20"/>
                <w:szCs w:val="20"/>
              </w:rPr>
              <w:t>Прирост населенных пунктов, обеспеченных круглогодичной связью с сетью автомобильных дорог Московской области.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6C6F5E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6C6F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>Протяженность оформленных в собственность бесхозных автомобильных дорог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6C6F5E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6C6F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D793A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9D0768" w:rsidRDefault="008D793A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0768">
              <w:rPr>
                <w:rFonts w:ascii="Arial" w:hAnsi="Arial" w:cs="Arial"/>
              </w:rPr>
              <w:t>2.</w:t>
            </w:r>
          </w:p>
        </w:tc>
        <w:tc>
          <w:tcPr>
            <w:tcW w:w="6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9D0768" w:rsidRDefault="008D793A" w:rsidP="009D68B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Pr="006A1827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на автомобильных дорогах местного значения </w:t>
            </w:r>
            <w:r>
              <w:rPr>
                <w:rFonts w:ascii="Arial" w:hAnsi="Arial" w:cs="Arial"/>
                <w:sz w:val="22"/>
                <w:szCs w:val="22"/>
              </w:rPr>
              <w:t>в границах</w:t>
            </w:r>
            <w:r w:rsidRPr="006A1827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231FC0" w:rsidRDefault="00174E93" w:rsidP="000974E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5 674,0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231FC0" w:rsidRDefault="00174E93" w:rsidP="000974E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5 771,5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 xml:space="preserve">Ликвидация мест концентрации дорожно-транспортных происшествий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0768">
              <w:rPr>
                <w:rFonts w:ascii="Arial" w:hAnsi="Arial" w:cs="Arial"/>
              </w:rPr>
              <w:t>3.</w:t>
            </w:r>
          </w:p>
        </w:tc>
        <w:tc>
          <w:tcPr>
            <w:tcW w:w="6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A519ED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Благоустройство дворовых территорий в </w:t>
            </w:r>
            <w:r>
              <w:rPr>
                <w:rFonts w:ascii="Arial" w:hAnsi="Arial" w:cs="Arial"/>
                <w:sz w:val="22"/>
                <w:szCs w:val="22"/>
              </w:rPr>
              <w:t xml:space="preserve">городских и </w:t>
            </w:r>
            <w:r w:rsidRPr="00231FC0">
              <w:rPr>
                <w:rFonts w:ascii="Arial" w:hAnsi="Arial" w:cs="Arial"/>
                <w:sz w:val="22"/>
                <w:szCs w:val="22"/>
              </w:rPr>
              <w:t>сельских поселениях Ступинского муниципального района.</w:t>
            </w: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03506" w:rsidRDefault="006231E6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03506" w:rsidRDefault="00D074C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264 710,5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D3F">
              <w:rPr>
                <w:rFonts w:ascii="Arial" w:hAnsi="Arial" w:cs="Arial"/>
                <w:sz w:val="20"/>
                <w:szCs w:val="20"/>
              </w:rPr>
              <w:t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1D3F">
              <w:rPr>
                <w:rFonts w:ascii="Arial" w:hAnsi="Arial" w:cs="Arial"/>
              </w:rPr>
              <w:t>м</w:t>
            </w:r>
            <w:proofErr w:type="gramStart"/>
            <w:r w:rsidRPr="00961D3F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1D3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D3F">
              <w:rPr>
                <w:rFonts w:ascii="Arial" w:hAnsi="Arial" w:cs="Arial"/>
                <w:sz w:val="18"/>
                <w:szCs w:val="18"/>
              </w:rPr>
              <w:t>29492,5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D3F">
              <w:rPr>
                <w:rFonts w:ascii="Arial" w:hAnsi="Arial" w:cs="Arial"/>
                <w:sz w:val="18"/>
                <w:szCs w:val="18"/>
              </w:rPr>
              <w:t>40411,0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33486,76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42257,86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36900,0</w:t>
            </w:r>
          </w:p>
        </w:tc>
      </w:tr>
      <w:tr w:rsidR="00E53AA4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9D0768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 xml:space="preserve">Обеспечение бесперебойной, качественной работы и доступности услуг  общественного транспорта на территории Ступинского </w:t>
            </w:r>
            <w:r w:rsidRPr="00B3256C">
              <w:rPr>
                <w:rFonts w:ascii="Arial" w:hAnsi="Arial" w:cs="Arial"/>
                <w:sz w:val="22"/>
                <w:szCs w:val="22"/>
              </w:rPr>
              <w:lastRenderedPageBreak/>
              <w:t>муниципального района.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666EEC" w:rsidRDefault="00E53AA4" w:rsidP="009D68B7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62 230,0</w:t>
            </w:r>
          </w:p>
        </w:tc>
        <w:tc>
          <w:tcPr>
            <w:tcW w:w="4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666EEC" w:rsidRDefault="00E53AA4" w:rsidP="00B36A2E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36A2E">
              <w:rPr>
                <w:sz w:val="22"/>
                <w:szCs w:val="22"/>
              </w:rPr>
              <w:t> 618,2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pStyle w:val="ConsPlusNormal"/>
              <w:suppressAutoHyphens/>
              <w:ind w:left="49" w:firstLine="0"/>
              <w:jc w:val="both"/>
            </w:pPr>
            <w:r w:rsidRPr="00B3256C">
              <w:t>Доля муниципальных маршрутов регулярных пе</w:t>
            </w:r>
            <w:r>
              <w:t xml:space="preserve">ревозок по регулируемым </w:t>
            </w:r>
            <w:r w:rsidRPr="00B3256C">
              <w:t>тарифам, в общем количестве муниципальных маршрутов регулярных перевозок Ступинского муниципального района</w:t>
            </w:r>
            <w:r>
              <w:t xml:space="preserve"> на конец года.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  <w:r w:rsidRPr="003A6D74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90,63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94,29</w:t>
            </w:r>
          </w:p>
        </w:tc>
      </w:tr>
      <w:tr w:rsidR="00E53AA4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9D0768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3A6D74">
              <w:rPr>
                <w:rFonts w:ascii="Arial" w:hAnsi="Arial" w:cs="Arial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</w:t>
            </w:r>
            <w:r w:rsidRPr="003A6D74">
              <w:rPr>
                <w:rFonts w:ascii="Arial" w:hAnsi="Arial" w:cs="Arial"/>
                <w:sz w:val="20"/>
                <w:szCs w:val="20"/>
              </w:rPr>
              <w:lastRenderedPageBreak/>
              <w:t>железнодорожного сообщения с административным центром Ступинского муниципального района</w:t>
            </w:r>
            <w:r>
              <w:rPr>
                <w:rFonts w:ascii="Arial" w:hAnsi="Arial" w:cs="Arial"/>
                <w:sz w:val="20"/>
                <w:szCs w:val="20"/>
              </w:rPr>
              <w:t>, в общей численности населения Ступинского муниципального района.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lastRenderedPageBreak/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0,31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</w:p>
        </w:tc>
      </w:tr>
      <w:tr w:rsidR="00FE2B1E" w:rsidRPr="008B0D23" w:rsidTr="00521CC2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9D0768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9DB">
              <w:rPr>
                <w:rFonts w:ascii="Arial" w:hAnsi="Arial" w:cs="Arial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43,0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63,0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65,0</w:t>
            </w:r>
          </w:p>
        </w:tc>
      </w:tr>
      <w:tr w:rsidR="00FE2B1E" w:rsidRPr="008B0D23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9D0768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9DB">
              <w:rPr>
                <w:rFonts w:ascii="Arial" w:hAnsi="Arial" w:cs="Arial"/>
                <w:sz w:val="20"/>
                <w:szCs w:val="20"/>
              </w:rPr>
              <w:t xml:space="preserve">Доля перевозчиков </w:t>
            </w:r>
            <w:proofErr w:type="gramStart"/>
            <w:r w:rsidRPr="006529DB">
              <w:rPr>
                <w:rFonts w:ascii="Arial" w:hAnsi="Arial" w:cs="Arial"/>
                <w:sz w:val="20"/>
                <w:szCs w:val="20"/>
              </w:rPr>
              <w:t>-ю</w:t>
            </w:r>
            <w:proofErr w:type="gramEnd"/>
            <w:r w:rsidRPr="006529DB">
              <w:rPr>
                <w:rFonts w:ascii="Arial" w:hAnsi="Arial" w:cs="Arial"/>
                <w:sz w:val="20"/>
                <w:szCs w:val="20"/>
              </w:rPr>
              <w:t>ридических лиц, созданных без участия средств регионального и муниципального бюджетов, со среднем уровнем применения единых транспортных карт за проезд не менее 20 %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6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E92EDA" w:rsidP="009D68B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автомобильных дорог местного значения вне границ населенных пунктов Ступинского муниципального района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в гран</w:t>
            </w:r>
            <w:r>
              <w:rPr>
                <w:rFonts w:ascii="Arial" w:hAnsi="Arial" w:cs="Arial"/>
                <w:sz w:val="22"/>
                <w:szCs w:val="22"/>
              </w:rPr>
              <w:t>ицах сельских населенных пунктов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E526FD" w:rsidP="00C3579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6 282,1</w:t>
            </w:r>
          </w:p>
        </w:tc>
        <w:tc>
          <w:tcPr>
            <w:tcW w:w="4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>Социальный риск, количество погибших на 100 тыс.  чел. населения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36,92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28,46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26,86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17,69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15,80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парковках общего пользования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перехватывающих парковках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494C" w:rsidRPr="006A2FDD" w:rsidTr="008B60A6">
        <w:trPr>
          <w:trHeight w:val="1315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94C" w:rsidRPr="005B4129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Pr="005B41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021988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Обеспечение доступности современных услуг связи в Ступинском муниципальном районе</w:t>
            </w:r>
            <w:r w:rsidRPr="00402044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667521" w:rsidRDefault="002B494C" w:rsidP="009D6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05F">
              <w:rPr>
                <w:rFonts w:ascii="Arial" w:hAnsi="Arial" w:cs="Arial"/>
                <w:sz w:val="20"/>
                <w:szCs w:val="20"/>
              </w:rPr>
              <w:t>232 946,0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Дол</w:t>
            </w:r>
            <w:r>
              <w:rPr>
                <w:rFonts w:ascii="Arial" w:hAnsi="Arial" w:cs="Arial"/>
                <w:sz w:val="22"/>
                <w:szCs w:val="22"/>
              </w:rPr>
              <w:t>я населения охваченного возможностью</w:t>
            </w:r>
            <w:r w:rsidRPr="001E7955">
              <w:rPr>
                <w:rFonts w:ascii="Arial" w:hAnsi="Arial" w:cs="Arial"/>
                <w:sz w:val="22"/>
                <w:szCs w:val="22"/>
              </w:rPr>
              <w:t xml:space="preserve"> получения скоростного интернета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B494C" w:rsidRPr="006A2FDD" w:rsidTr="008B60A6">
        <w:trPr>
          <w:trHeight w:val="899"/>
        </w:trPr>
        <w:tc>
          <w:tcPr>
            <w:tcW w:w="225" w:type="pct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2B494C" w:rsidRPr="005B4129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40204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вышек цифрового телевидения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494C" w:rsidRPr="006A2FDD" w:rsidTr="008B60A6">
        <w:trPr>
          <w:trHeight w:val="465"/>
        </w:trPr>
        <w:tc>
          <w:tcPr>
            <w:tcW w:w="225" w:type="pct"/>
            <w:gridSpan w:val="2"/>
            <w:vMerge/>
            <w:tcBorders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базовых станций операторов сотовой связи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203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207</w:t>
            </w:r>
          </w:p>
        </w:tc>
      </w:tr>
      <w:tr w:rsidR="002B494C" w:rsidRPr="006A2FDD" w:rsidTr="008B60A6">
        <w:trPr>
          <w:trHeight w:val="465"/>
        </w:trPr>
        <w:tc>
          <w:tcPr>
            <w:tcW w:w="225" w:type="pct"/>
            <w:gridSpan w:val="2"/>
            <w:tcBorders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B62EE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Социальная у</w:t>
            </w:r>
            <w:r w:rsidRPr="00B62EED">
              <w:rPr>
                <w:rFonts w:ascii="Arial" w:hAnsi="Arial" w:cs="Arial"/>
                <w:sz w:val="22"/>
                <w:szCs w:val="22"/>
              </w:rPr>
              <w:t>довлетворенность населения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качеством услуг</w:t>
            </w:r>
            <w:r w:rsidRPr="00B62EED">
              <w:rPr>
                <w:rFonts w:ascii="Arial" w:hAnsi="Arial" w:cs="Arial"/>
                <w:sz w:val="22"/>
                <w:szCs w:val="22"/>
              </w:rPr>
              <w:t xml:space="preserve"> связи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B62EE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</w:tbl>
    <w:p w:rsidR="00E4366F" w:rsidRDefault="00E4366F" w:rsidP="00E4366F">
      <w:pPr>
        <w:rPr>
          <w:rFonts w:ascii="Arial" w:hAnsi="Arial" w:cs="Arial"/>
          <w:color w:val="FF0000"/>
        </w:rPr>
      </w:pPr>
    </w:p>
    <w:p w:rsidR="00776324" w:rsidRDefault="00776324" w:rsidP="001050DE">
      <w:pPr>
        <w:rPr>
          <w:rFonts w:ascii="Arial" w:hAnsi="Arial" w:cs="Arial"/>
          <w:color w:val="FF0000"/>
        </w:rPr>
      </w:pPr>
    </w:p>
    <w:sectPr w:rsidR="00776324" w:rsidSect="001B5D2F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88" w:rsidRDefault="00242A88" w:rsidP="002F1E4C">
      <w:r>
        <w:separator/>
      </w:r>
    </w:p>
  </w:endnote>
  <w:endnote w:type="continuationSeparator" w:id="0">
    <w:p w:rsidR="00242A88" w:rsidRDefault="00242A88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88" w:rsidRDefault="00242A88" w:rsidP="002F1E4C">
      <w:r>
        <w:separator/>
      </w:r>
    </w:p>
  </w:footnote>
  <w:footnote w:type="continuationSeparator" w:id="0">
    <w:p w:rsidR="00242A88" w:rsidRDefault="00242A88" w:rsidP="002F1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E4C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283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63D"/>
    <w:rsid w:val="0005196F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A91"/>
    <w:rsid w:val="00055C0E"/>
    <w:rsid w:val="00056CD9"/>
    <w:rsid w:val="00056D36"/>
    <w:rsid w:val="00056FDD"/>
    <w:rsid w:val="0005714D"/>
    <w:rsid w:val="00057292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33C"/>
    <w:rsid w:val="00073848"/>
    <w:rsid w:val="00073EED"/>
    <w:rsid w:val="000741EE"/>
    <w:rsid w:val="00075570"/>
    <w:rsid w:val="00075BEB"/>
    <w:rsid w:val="000762D4"/>
    <w:rsid w:val="00076C72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49E"/>
    <w:rsid w:val="000A3C90"/>
    <w:rsid w:val="000A4A7D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87B"/>
    <w:rsid w:val="000A7DBE"/>
    <w:rsid w:val="000A7DDD"/>
    <w:rsid w:val="000B060A"/>
    <w:rsid w:val="000B08B7"/>
    <w:rsid w:val="000B0AB4"/>
    <w:rsid w:val="000B0DD3"/>
    <w:rsid w:val="000B1050"/>
    <w:rsid w:val="000B1056"/>
    <w:rsid w:val="000B1163"/>
    <w:rsid w:val="000B119E"/>
    <w:rsid w:val="000B1A20"/>
    <w:rsid w:val="000B20C8"/>
    <w:rsid w:val="000B223C"/>
    <w:rsid w:val="000B2454"/>
    <w:rsid w:val="000B245D"/>
    <w:rsid w:val="000B2538"/>
    <w:rsid w:val="000B2925"/>
    <w:rsid w:val="000B2EEF"/>
    <w:rsid w:val="000B3079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70A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0DE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150"/>
    <w:rsid w:val="00111258"/>
    <w:rsid w:val="00111742"/>
    <w:rsid w:val="00111F0D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5F9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1544"/>
    <w:rsid w:val="001723AB"/>
    <w:rsid w:val="00172686"/>
    <w:rsid w:val="0017367E"/>
    <w:rsid w:val="00173DE9"/>
    <w:rsid w:val="00174725"/>
    <w:rsid w:val="00174C65"/>
    <w:rsid w:val="00174DBC"/>
    <w:rsid w:val="00174E93"/>
    <w:rsid w:val="00175A2B"/>
    <w:rsid w:val="00176104"/>
    <w:rsid w:val="001773D1"/>
    <w:rsid w:val="00180D8E"/>
    <w:rsid w:val="00180E38"/>
    <w:rsid w:val="00181CE4"/>
    <w:rsid w:val="00181FAA"/>
    <w:rsid w:val="001820E1"/>
    <w:rsid w:val="0018296B"/>
    <w:rsid w:val="00182D20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50D"/>
    <w:rsid w:val="00192583"/>
    <w:rsid w:val="001927CD"/>
    <w:rsid w:val="00192A13"/>
    <w:rsid w:val="00192CEB"/>
    <w:rsid w:val="00193C74"/>
    <w:rsid w:val="00193FEA"/>
    <w:rsid w:val="00194959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6DAA"/>
    <w:rsid w:val="001B756F"/>
    <w:rsid w:val="001B7DC7"/>
    <w:rsid w:val="001C0097"/>
    <w:rsid w:val="001C03AB"/>
    <w:rsid w:val="001C12B7"/>
    <w:rsid w:val="001C15CE"/>
    <w:rsid w:val="001C196D"/>
    <w:rsid w:val="001C19B1"/>
    <w:rsid w:val="001C248D"/>
    <w:rsid w:val="001C28B9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1C6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9D2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1D3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80F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17B"/>
    <w:rsid w:val="00213678"/>
    <w:rsid w:val="002145A4"/>
    <w:rsid w:val="00214D5F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2D14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A88"/>
    <w:rsid w:val="00242AD7"/>
    <w:rsid w:val="00242BA8"/>
    <w:rsid w:val="00242DC0"/>
    <w:rsid w:val="00242FB0"/>
    <w:rsid w:val="002440B8"/>
    <w:rsid w:val="002448FE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4E64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202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DF6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6D6E"/>
    <w:rsid w:val="002872B8"/>
    <w:rsid w:val="002879E2"/>
    <w:rsid w:val="00290097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037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4D7"/>
    <w:rsid w:val="002B3D91"/>
    <w:rsid w:val="002B4176"/>
    <w:rsid w:val="002B45B8"/>
    <w:rsid w:val="002B494C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C29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07A"/>
    <w:rsid w:val="002F4786"/>
    <w:rsid w:val="002F4CC0"/>
    <w:rsid w:val="002F5660"/>
    <w:rsid w:val="002F59D6"/>
    <w:rsid w:val="002F5F16"/>
    <w:rsid w:val="002F6501"/>
    <w:rsid w:val="002F67FC"/>
    <w:rsid w:val="002F6C14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0E5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1CBD"/>
    <w:rsid w:val="00332B01"/>
    <w:rsid w:val="0033409D"/>
    <w:rsid w:val="003340AF"/>
    <w:rsid w:val="00334149"/>
    <w:rsid w:val="00334447"/>
    <w:rsid w:val="00334493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5F47"/>
    <w:rsid w:val="0034652F"/>
    <w:rsid w:val="00346F99"/>
    <w:rsid w:val="00347615"/>
    <w:rsid w:val="00347D1D"/>
    <w:rsid w:val="00347D24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5942"/>
    <w:rsid w:val="00356754"/>
    <w:rsid w:val="00356894"/>
    <w:rsid w:val="00356931"/>
    <w:rsid w:val="0035707E"/>
    <w:rsid w:val="00357206"/>
    <w:rsid w:val="00357E8B"/>
    <w:rsid w:val="003600C2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5B4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853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2E83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B7FBF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459"/>
    <w:rsid w:val="003C6C95"/>
    <w:rsid w:val="003C7381"/>
    <w:rsid w:val="003C762E"/>
    <w:rsid w:val="003D03A6"/>
    <w:rsid w:val="003D0494"/>
    <w:rsid w:val="003D0713"/>
    <w:rsid w:val="003D093B"/>
    <w:rsid w:val="003D12EE"/>
    <w:rsid w:val="003D1E1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C77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3CD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5E54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26E"/>
    <w:rsid w:val="0046171F"/>
    <w:rsid w:val="004626B6"/>
    <w:rsid w:val="00462BD9"/>
    <w:rsid w:val="00463C41"/>
    <w:rsid w:val="00463EB0"/>
    <w:rsid w:val="00464B5A"/>
    <w:rsid w:val="00465DDD"/>
    <w:rsid w:val="00466363"/>
    <w:rsid w:val="004664F2"/>
    <w:rsid w:val="00466A6A"/>
    <w:rsid w:val="00466B58"/>
    <w:rsid w:val="00466D1D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9B4"/>
    <w:rsid w:val="00473FB4"/>
    <w:rsid w:val="0047528C"/>
    <w:rsid w:val="004754BC"/>
    <w:rsid w:val="004757B5"/>
    <w:rsid w:val="00475F0D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3DF3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7DB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A7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77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1D39"/>
    <w:rsid w:val="005121B8"/>
    <w:rsid w:val="00512235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17D4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364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B41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720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299F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3F7D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1E6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D69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3DA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3E45"/>
    <w:rsid w:val="00664323"/>
    <w:rsid w:val="006644D7"/>
    <w:rsid w:val="006655E7"/>
    <w:rsid w:val="00666976"/>
    <w:rsid w:val="006671A3"/>
    <w:rsid w:val="006674F2"/>
    <w:rsid w:val="00667521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1A7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1A5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46C"/>
    <w:rsid w:val="006A0B26"/>
    <w:rsid w:val="006A0C14"/>
    <w:rsid w:val="006A1000"/>
    <w:rsid w:val="006A137F"/>
    <w:rsid w:val="006A1657"/>
    <w:rsid w:val="006A1B16"/>
    <w:rsid w:val="006A24FA"/>
    <w:rsid w:val="006A2666"/>
    <w:rsid w:val="006A26EF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4E3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816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2916"/>
    <w:rsid w:val="006E3413"/>
    <w:rsid w:val="006E3BBD"/>
    <w:rsid w:val="006E4DC1"/>
    <w:rsid w:val="006E4F1A"/>
    <w:rsid w:val="006E55E8"/>
    <w:rsid w:val="006E6334"/>
    <w:rsid w:val="006E6633"/>
    <w:rsid w:val="006E6D7B"/>
    <w:rsid w:val="006E6DB4"/>
    <w:rsid w:val="006E6FBB"/>
    <w:rsid w:val="006E79A2"/>
    <w:rsid w:val="006F0E80"/>
    <w:rsid w:val="006F110F"/>
    <w:rsid w:val="006F1868"/>
    <w:rsid w:val="006F207E"/>
    <w:rsid w:val="006F2585"/>
    <w:rsid w:val="006F28B2"/>
    <w:rsid w:val="006F2A4B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16FA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6DD9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6366"/>
    <w:rsid w:val="00736747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30"/>
    <w:rsid w:val="00742CD6"/>
    <w:rsid w:val="007433BD"/>
    <w:rsid w:val="00743C7C"/>
    <w:rsid w:val="00744567"/>
    <w:rsid w:val="0074468C"/>
    <w:rsid w:val="00744D92"/>
    <w:rsid w:val="007455DC"/>
    <w:rsid w:val="007457A3"/>
    <w:rsid w:val="00745981"/>
    <w:rsid w:val="00745E34"/>
    <w:rsid w:val="00746114"/>
    <w:rsid w:val="00746417"/>
    <w:rsid w:val="0074650F"/>
    <w:rsid w:val="007469E1"/>
    <w:rsid w:val="00746B15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76B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4F72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324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6712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6CE7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6D9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0F55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9FF"/>
    <w:rsid w:val="007E0CAD"/>
    <w:rsid w:val="007E1119"/>
    <w:rsid w:val="007E1C2C"/>
    <w:rsid w:val="007E218E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398"/>
    <w:rsid w:val="007F085F"/>
    <w:rsid w:val="007F09BD"/>
    <w:rsid w:val="007F1D15"/>
    <w:rsid w:val="007F1DDD"/>
    <w:rsid w:val="007F23F4"/>
    <w:rsid w:val="007F24A7"/>
    <w:rsid w:val="007F31C4"/>
    <w:rsid w:val="007F3CE5"/>
    <w:rsid w:val="007F3D43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6D6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8CD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CFE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807"/>
    <w:rsid w:val="00847BFA"/>
    <w:rsid w:val="00847CF9"/>
    <w:rsid w:val="008501A1"/>
    <w:rsid w:val="00850956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C1A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23A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11"/>
    <w:rsid w:val="008A6DE5"/>
    <w:rsid w:val="008A7076"/>
    <w:rsid w:val="008A7284"/>
    <w:rsid w:val="008A76D0"/>
    <w:rsid w:val="008A78D7"/>
    <w:rsid w:val="008B0005"/>
    <w:rsid w:val="008B06C1"/>
    <w:rsid w:val="008B0D23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0A6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D793A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2EDC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5D61"/>
    <w:rsid w:val="008F68F8"/>
    <w:rsid w:val="008F78FD"/>
    <w:rsid w:val="00900789"/>
    <w:rsid w:val="00900A55"/>
    <w:rsid w:val="00900F00"/>
    <w:rsid w:val="00901405"/>
    <w:rsid w:val="009017D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19D9"/>
    <w:rsid w:val="009224C6"/>
    <w:rsid w:val="00922C87"/>
    <w:rsid w:val="00922CF1"/>
    <w:rsid w:val="00922DEA"/>
    <w:rsid w:val="00923379"/>
    <w:rsid w:val="00924525"/>
    <w:rsid w:val="009245CE"/>
    <w:rsid w:val="00925194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36F45"/>
    <w:rsid w:val="00937321"/>
    <w:rsid w:val="0094059F"/>
    <w:rsid w:val="00940FC3"/>
    <w:rsid w:val="0094112C"/>
    <w:rsid w:val="00941481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1C2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5710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C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51E"/>
    <w:rsid w:val="009A6D13"/>
    <w:rsid w:val="009A6D4E"/>
    <w:rsid w:val="009A7502"/>
    <w:rsid w:val="009A7B5D"/>
    <w:rsid w:val="009B1A85"/>
    <w:rsid w:val="009B20B9"/>
    <w:rsid w:val="009B2B9E"/>
    <w:rsid w:val="009B2CEA"/>
    <w:rsid w:val="009B3436"/>
    <w:rsid w:val="009B3D1F"/>
    <w:rsid w:val="009B4A16"/>
    <w:rsid w:val="009B4AD6"/>
    <w:rsid w:val="009B4BD0"/>
    <w:rsid w:val="009B59AC"/>
    <w:rsid w:val="009B5DDA"/>
    <w:rsid w:val="009B6162"/>
    <w:rsid w:val="009B6935"/>
    <w:rsid w:val="009B7750"/>
    <w:rsid w:val="009B7A1A"/>
    <w:rsid w:val="009B7F92"/>
    <w:rsid w:val="009C03FC"/>
    <w:rsid w:val="009C04FF"/>
    <w:rsid w:val="009C066A"/>
    <w:rsid w:val="009C0B3F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7DE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2E39"/>
    <w:rsid w:val="009F3387"/>
    <w:rsid w:val="009F3D72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0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19ED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844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3E8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1377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2EA0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44D"/>
    <w:rsid w:val="00AD39D5"/>
    <w:rsid w:val="00AD439B"/>
    <w:rsid w:val="00AD486D"/>
    <w:rsid w:val="00AD5452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058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14D8"/>
    <w:rsid w:val="00B223BC"/>
    <w:rsid w:val="00B2244F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6A2E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4D32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6A3C"/>
    <w:rsid w:val="00B970E9"/>
    <w:rsid w:val="00B97C81"/>
    <w:rsid w:val="00BA0693"/>
    <w:rsid w:val="00BA0EED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5B6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CE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5791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0FD6"/>
    <w:rsid w:val="00CE18B8"/>
    <w:rsid w:val="00CE210F"/>
    <w:rsid w:val="00CE23FA"/>
    <w:rsid w:val="00CE2C7F"/>
    <w:rsid w:val="00CE2D4E"/>
    <w:rsid w:val="00CE30FA"/>
    <w:rsid w:val="00CE33FA"/>
    <w:rsid w:val="00CE3B34"/>
    <w:rsid w:val="00CE419D"/>
    <w:rsid w:val="00CE4445"/>
    <w:rsid w:val="00CE498C"/>
    <w:rsid w:val="00CE4C83"/>
    <w:rsid w:val="00CE4F57"/>
    <w:rsid w:val="00CE4FDB"/>
    <w:rsid w:val="00CE5064"/>
    <w:rsid w:val="00CE5079"/>
    <w:rsid w:val="00CE5773"/>
    <w:rsid w:val="00CE6E88"/>
    <w:rsid w:val="00CE7025"/>
    <w:rsid w:val="00CE7B6C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4CE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5AA"/>
    <w:rsid w:val="00D25A1B"/>
    <w:rsid w:val="00D25D21"/>
    <w:rsid w:val="00D260C1"/>
    <w:rsid w:val="00D27972"/>
    <w:rsid w:val="00D27BBF"/>
    <w:rsid w:val="00D307C0"/>
    <w:rsid w:val="00D30D4E"/>
    <w:rsid w:val="00D310D7"/>
    <w:rsid w:val="00D31C2C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460"/>
    <w:rsid w:val="00D46C2B"/>
    <w:rsid w:val="00D477BE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3D72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3B8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50DA"/>
    <w:rsid w:val="00D8518D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144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86D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1B72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159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3C2E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488"/>
    <w:rsid w:val="00E41D6B"/>
    <w:rsid w:val="00E41FAB"/>
    <w:rsid w:val="00E427E2"/>
    <w:rsid w:val="00E428A4"/>
    <w:rsid w:val="00E43067"/>
    <w:rsid w:val="00E435F2"/>
    <w:rsid w:val="00E4366F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6FD"/>
    <w:rsid w:val="00E5295E"/>
    <w:rsid w:val="00E52A70"/>
    <w:rsid w:val="00E52C2E"/>
    <w:rsid w:val="00E53890"/>
    <w:rsid w:val="00E53AA4"/>
    <w:rsid w:val="00E53C3A"/>
    <w:rsid w:val="00E54584"/>
    <w:rsid w:val="00E54606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84A"/>
    <w:rsid w:val="00E82BBC"/>
    <w:rsid w:val="00E82CF3"/>
    <w:rsid w:val="00E82DA9"/>
    <w:rsid w:val="00E8435A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2EDA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5DE2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A8E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514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21EE"/>
    <w:rsid w:val="00F530AF"/>
    <w:rsid w:val="00F539A1"/>
    <w:rsid w:val="00F54587"/>
    <w:rsid w:val="00F548E1"/>
    <w:rsid w:val="00F54B49"/>
    <w:rsid w:val="00F54E68"/>
    <w:rsid w:val="00F5558B"/>
    <w:rsid w:val="00F561DB"/>
    <w:rsid w:val="00F57215"/>
    <w:rsid w:val="00F5764A"/>
    <w:rsid w:val="00F57A7E"/>
    <w:rsid w:val="00F604FE"/>
    <w:rsid w:val="00F60AA7"/>
    <w:rsid w:val="00F60BC1"/>
    <w:rsid w:val="00F60F70"/>
    <w:rsid w:val="00F614B6"/>
    <w:rsid w:val="00F616A9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100A"/>
    <w:rsid w:val="00FC204D"/>
    <w:rsid w:val="00FC2534"/>
    <w:rsid w:val="00FC2550"/>
    <w:rsid w:val="00FC3D60"/>
    <w:rsid w:val="00FC4292"/>
    <w:rsid w:val="00FC4B75"/>
    <w:rsid w:val="00FC4EDB"/>
    <w:rsid w:val="00FC53FC"/>
    <w:rsid w:val="00FC5ED1"/>
    <w:rsid w:val="00FC68DF"/>
    <w:rsid w:val="00FC6C5F"/>
    <w:rsid w:val="00FC7006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4C8"/>
    <w:rsid w:val="00FD37CD"/>
    <w:rsid w:val="00FD4C0E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B1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0BE7"/>
    <w:rsid w:val="00FF1DB6"/>
    <w:rsid w:val="00FF1E7F"/>
    <w:rsid w:val="00FF257C"/>
    <w:rsid w:val="00FF3159"/>
    <w:rsid w:val="00FF3D3F"/>
    <w:rsid w:val="00FF3DC2"/>
    <w:rsid w:val="00FF3E7D"/>
    <w:rsid w:val="00FF3F8A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204</cp:revision>
  <cp:lastPrinted>2016-09-20T07:58:00Z</cp:lastPrinted>
  <dcterms:created xsi:type="dcterms:W3CDTF">2013-08-01T07:35:00Z</dcterms:created>
  <dcterms:modified xsi:type="dcterms:W3CDTF">2017-02-02T05:04:00Z</dcterms:modified>
</cp:coreProperties>
</file>