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6B" w:rsidRPr="009468D7" w:rsidRDefault="00E2766B" w:rsidP="009468D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Arial" w:hAnsi="Arial" w:cs="Arial"/>
          <w:color w:val="2D2D2D"/>
          <w:spacing w:val="2"/>
          <w:sz w:val="21"/>
          <w:szCs w:val="21"/>
          <w:lang w:eastAsia="ru-RU"/>
        </w:rPr>
        <w:br/>
      </w:r>
      <w:r w:rsidRPr="009468D7">
        <w:rPr>
          <w:rFonts w:ascii="Arial" w:hAnsi="Arial" w:cs="Arial"/>
          <w:color w:val="2D2D2D"/>
          <w:spacing w:val="2"/>
          <w:sz w:val="21"/>
          <w:szCs w:val="21"/>
          <w:lang w:eastAsia="ru-RU"/>
        </w:rPr>
        <w:br/>
      </w: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Приложение 2</w:t>
      </w: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br/>
        <w:t xml:space="preserve">к Порядку выявления самовольно </w:t>
      </w:r>
    </w:p>
    <w:p w:rsidR="00E2766B" w:rsidRPr="009468D7" w:rsidRDefault="00E2766B" w:rsidP="009468D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 xml:space="preserve">построенных объектов капитального </w:t>
      </w:r>
    </w:p>
    <w:p w:rsidR="00E2766B" w:rsidRPr="009468D7" w:rsidRDefault="00E2766B" w:rsidP="009468D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строительства и принятия мер</w:t>
      </w:r>
    </w:p>
    <w:p w:rsidR="00E2766B" w:rsidRPr="009468D7" w:rsidRDefault="00E2766B" w:rsidP="009468D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 xml:space="preserve"> по сносу таких объектов на территории</w:t>
      </w:r>
    </w:p>
    <w:p w:rsidR="00E2766B" w:rsidRDefault="00E2766B" w:rsidP="00DC3DC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городского округа Ступино</w:t>
      </w:r>
    </w:p>
    <w:p w:rsidR="00E2766B" w:rsidRPr="009468D7" w:rsidRDefault="00E2766B" w:rsidP="00DC3DC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Московской области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firstLine="709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br/>
      </w:r>
      <w:bookmarkStart w:id="0" w:name="_GoBack"/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Форма</w:t>
      </w:r>
      <w:bookmarkEnd w:id="0"/>
    </w:p>
    <w:p w:rsidR="00E2766B" w:rsidRDefault="00E2766B" w:rsidP="00162AF4">
      <w:pPr>
        <w:shd w:val="clear" w:color="auto" w:fill="FFFFFF"/>
        <w:spacing w:after="0" w:line="315" w:lineRule="atLeast"/>
        <w:ind w:firstLine="709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</w:p>
    <w:p w:rsidR="00E2766B" w:rsidRPr="009468D7" w:rsidRDefault="00E2766B" w:rsidP="00252932">
      <w:pPr>
        <w:shd w:val="clear" w:color="auto" w:fill="FFFFFF"/>
        <w:spacing w:after="0" w:line="315" w:lineRule="atLeast"/>
        <w:ind w:left="6067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УТВЕРЖДАЮ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 xml:space="preserve">председатель комиссии </w:t>
      </w: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по вопросам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 xml:space="preserve">самовольного строительства </w:t>
      </w: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на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территории городского округа Ступино Московской области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_______________________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 xml:space="preserve"> (Ф.И.О.)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"__" _____________ 20__ г.</w:t>
      </w:r>
    </w:p>
    <w:p w:rsidR="00E2766B" w:rsidRPr="009468D7" w:rsidRDefault="00E2766B" w:rsidP="00252932">
      <w:pPr>
        <w:shd w:val="clear" w:color="auto" w:fill="FFFFFF"/>
        <w:spacing w:after="0" w:line="315" w:lineRule="atLeast"/>
        <w:ind w:left="6067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М.П.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br/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АКТ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осмотра объекта самовольного строительства</w:t>
      </w:r>
    </w:p>
    <w:p w:rsidR="00E2766B" w:rsidRPr="009468D7" w:rsidRDefault="00E2766B" w:rsidP="00162AF4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br/>
        <w:t>"__" _____________ 20__ г. Время: 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br/>
      </w: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Члены комиссии по вопросам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самовольного строительства на территории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______________________________________________ района </w:t>
      </w: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в составе: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(Ф.И.О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., должность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)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(Ф.И.О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., должность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)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(Ф.И.О., должность)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произвели обследование объекта: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наименование объекта: 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адрес (адресный ориентир) объекта: 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кадастровый номер: 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1. Сведения о правообладателе земельного участка: 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__________.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_.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(в отношении юридических лиц - наименование и местонахождение,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индивидуальный номер налогоплательщика, основной государственный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регистрационный номер; в отношении физических лиц - фамилия, имя, отчество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 адрес места жительства лица, телефоны; если застройщик (правообладатель)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не установлен, указывается: "не установлен")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2. Сведения о земельном участке: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2.1. 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(реквизиты правоустанавливающих документов на земельный участок)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2.2. 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(вид разрешенного использования земельного участка)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2.3. 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______.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(сведения о нахождении земельного участка в зонах с особыми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у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словиямииспользования территории или территории общего пользования либо полосыотвода</w:t>
      </w: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нженерных сетей федерального, регионального или местного значения)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3. Сведения о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правообладателе (застройщике) объекта: 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(в отношении юридических лиц - наименование и местонахождение,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индивидуальный номер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налогоплательщика, основной государственный регистрационный номер;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в отношении физических лиц - фамилия, имя, отчество и адрес места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жительства лица, телефоны;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если застройщик (правообладатель) не установлен, указывается: "не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установлен")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4. Сведения об объекте: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4.1. 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(реквизиты правоустанавливающих документов на объект)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4.2. 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(ви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д объекта, вид использования объекта)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4.3. 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(сведения о наличии либо отсутствии разрешения на строительство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 в случае наличия реквизиты такого разрешения)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4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.4. 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(соответствие объекта виду разрешенного использования земельногоучастка)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4.5. 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(необходимость получения разрешения на строительство объекта)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4.6. 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(сведения о нахождении объекта в зонах с особыми условиями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спользованиятерритории или территории общего пользования либо полосы отвода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инженерных сетей федерального, регионального или местного значения)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5. Состояние объекта: 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(описание выполненных/выполняемых работ с указанием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их характера: строительство, реконструкция)</w:t>
      </w:r>
    </w:p>
    <w:p w:rsidR="00E2766B" w:rsidRPr="009468D7" w:rsidRDefault="00E2766B" w:rsidP="0025293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6. В результате осмотра установлено: 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(содержание выявленных нарушений со ссылкой на нормативные правовые акты)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__________________________________________________________________________.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 xml:space="preserve">_____________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(подпись)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(Ф.И.О.)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(подпись)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(Ф.И.О)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E2766B" w:rsidRPr="009468D7" w:rsidRDefault="00E2766B" w:rsidP="00A30A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(подпись)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(Ф.И.О.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)</w:t>
      </w:r>
    </w:p>
    <w:p w:rsidR="00E2766B" w:rsidRPr="009468D7" w:rsidRDefault="00E2766B" w:rsidP="00A30A4E">
      <w:pPr>
        <w:shd w:val="clear" w:color="auto" w:fill="FFFFFF"/>
        <w:spacing w:after="0" w:line="240" w:lineRule="auto"/>
        <w:ind w:left="5727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Примечание.</w:t>
      </w:r>
    </w:p>
    <w:p w:rsidR="00E2766B" w:rsidRPr="009468D7" w:rsidRDefault="00E2766B" w:rsidP="00A30A4E">
      <w:pPr>
        <w:shd w:val="clear" w:color="auto" w:fill="FFFFFF"/>
        <w:spacing w:after="0" w:line="240" w:lineRule="auto"/>
        <w:ind w:left="5727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К акту осмотра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объекта самовольного строительства в обязательном порядке</w:t>
      </w:r>
    </w:p>
    <w:p w:rsidR="00E2766B" w:rsidRPr="009468D7" w:rsidRDefault="00E2766B" w:rsidP="00A30A4E">
      <w:pPr>
        <w:shd w:val="clear" w:color="auto" w:fill="FFFFFF"/>
        <w:spacing w:after="0" w:line="240" w:lineRule="auto"/>
        <w:ind w:left="5727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прилагаются обосновывающие его материалы.</w:t>
      </w:r>
    </w:p>
    <w:p w:rsidR="00E2766B" w:rsidRPr="009468D7" w:rsidRDefault="00E2766B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</w:p>
    <w:p w:rsidR="00E2766B" w:rsidRPr="00162AF4" w:rsidRDefault="00E2766B" w:rsidP="00162A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2766B" w:rsidRPr="00162AF4" w:rsidSect="00507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890"/>
    <w:rsid w:val="00162AF4"/>
    <w:rsid w:val="00252932"/>
    <w:rsid w:val="002A1890"/>
    <w:rsid w:val="00350985"/>
    <w:rsid w:val="005075AC"/>
    <w:rsid w:val="0058216C"/>
    <w:rsid w:val="00715C09"/>
    <w:rsid w:val="007B126C"/>
    <w:rsid w:val="009468D7"/>
    <w:rsid w:val="00A30A4E"/>
    <w:rsid w:val="00A5390F"/>
    <w:rsid w:val="00B65414"/>
    <w:rsid w:val="00DC3DC7"/>
    <w:rsid w:val="00E2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5A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30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0A4E"/>
    <w:rPr>
      <w:rFonts w:ascii="Segoe UI" w:hAnsi="Segoe UI" w:cs="Segoe U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2529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</Pages>
  <Words>807</Words>
  <Characters>4603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Мария Николаевна</dc:creator>
  <cp:keywords/>
  <dc:description>exif_MSED_72196fea4465b5527fa154729b5ba301a098a0c2eb401257fb875ef1ebc4efc6</dc:description>
  <cp:lastModifiedBy>Пользователь</cp:lastModifiedBy>
  <cp:revision>5</cp:revision>
  <cp:lastPrinted>2018-05-04T11:44:00Z</cp:lastPrinted>
  <dcterms:created xsi:type="dcterms:W3CDTF">2018-03-06T06:43:00Z</dcterms:created>
  <dcterms:modified xsi:type="dcterms:W3CDTF">2018-05-22T08:25:00Z</dcterms:modified>
</cp:coreProperties>
</file>